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3D" w:rsidRDefault="00AD6B3D" w:rsidP="00AD6B3D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</w:pPr>
    </w:p>
    <w:p w:rsidR="00AD6B3D" w:rsidRDefault="00AD6B3D" w:rsidP="00AD6B3D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</w:pPr>
      <w:r w:rsidRPr="00412C9B"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 xml:space="preserve">Ngày soạn: </w:t>
      </w:r>
    </w:p>
    <w:p w:rsidR="00AD6B3D" w:rsidRPr="00412C9B" w:rsidRDefault="00AD6B3D" w:rsidP="00AD6B3D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 xml:space="preserve">Ngày dạy: </w:t>
      </w:r>
    </w:p>
    <w:p w:rsidR="00AD6B3D" w:rsidRPr="00AD6B3D" w:rsidRDefault="00AD6B3D" w:rsidP="006A705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lang w:val="nl-NL"/>
        </w:rPr>
      </w:pPr>
      <w:r w:rsidRPr="00412C9B"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>Tiết</w:t>
      </w:r>
      <w:r w:rsidR="006A7052">
        <w:rPr>
          <w:rFonts w:ascii="Times New Roman" w:eastAsia="Times New Roman" w:hAnsi="Times New Roman"/>
          <w:b/>
          <w:bCs/>
          <w:i/>
          <w:sz w:val="28"/>
          <w:szCs w:val="28"/>
          <w:lang w:val="vi-VN"/>
        </w:rPr>
        <w:t>.</w:t>
      </w:r>
      <w:r w:rsidRPr="00412C9B"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 xml:space="preserve"> 12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 xml:space="preserve"> </w:t>
      </w:r>
      <w:r w:rsidR="006A7052">
        <w:rPr>
          <w:rFonts w:ascii="Times New Roman" w:eastAsia="Times New Roman" w:hAnsi="Times New Roman"/>
          <w:b/>
          <w:bCs/>
          <w:i/>
          <w:sz w:val="28"/>
          <w:szCs w:val="28"/>
          <w:lang w:val="vi-VN"/>
        </w:rPr>
        <w:t xml:space="preserve"> </w:t>
      </w:r>
      <w:bookmarkStart w:id="0" w:name="_GoBack"/>
      <w:bookmarkEnd w:id="0"/>
      <w:r w:rsidRPr="00412C9B">
        <w:rPr>
          <w:rFonts w:ascii="Times New Roman" w:eastAsia="Times New Roman" w:hAnsi="Times New Roman"/>
          <w:b/>
          <w:sz w:val="28"/>
          <w:szCs w:val="28"/>
          <w:lang w:val="nl-NL"/>
        </w:rPr>
        <w:t>LUYỆN TẬP</w:t>
      </w:r>
    </w:p>
    <w:p w:rsidR="00AD6B3D" w:rsidRPr="00412C9B" w:rsidRDefault="00AD6B3D" w:rsidP="00AD6B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nl-NL"/>
        </w:rPr>
      </w:pPr>
      <w:r w:rsidRPr="00412C9B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 xml:space="preserve"> </w:t>
      </w:r>
    </w:p>
    <w:p w:rsidR="00AD6B3D" w:rsidRPr="00412C9B" w:rsidRDefault="00AD6B3D" w:rsidP="00AD6B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412C9B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>I/ MỤC TIÊU</w:t>
      </w:r>
      <w:r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 </w:t>
      </w:r>
    </w:p>
    <w:p w:rsidR="00AD6B3D" w:rsidRDefault="00AD6B3D" w:rsidP="00AD6B3D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1. Kiến thức</w:t>
      </w:r>
    </w:p>
    <w:p w:rsidR="00AD6B3D" w:rsidRPr="00412C9B" w:rsidRDefault="00AD6B3D" w:rsidP="00AD6B3D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12C9B">
        <w:rPr>
          <w:rFonts w:ascii="Times New Roman" w:hAnsi="Times New Roman"/>
          <w:sz w:val="28"/>
          <w:szCs w:val="28"/>
          <w:lang w:val="nl-NL"/>
        </w:rPr>
        <w:t>Kiểm tra, luyện tập các kiến thức về hình bình hành (định nghĩa, tính chất, dấu hiệu nhận biết)</w:t>
      </w:r>
    </w:p>
    <w:p w:rsidR="00AD6B3D" w:rsidRPr="00412C9B" w:rsidRDefault="00AD6B3D" w:rsidP="00AD6B3D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412C9B">
        <w:rPr>
          <w:rFonts w:ascii="Times New Roman" w:hAnsi="Times New Roman"/>
          <w:sz w:val="28"/>
          <w:szCs w:val="28"/>
          <w:lang w:val="nl-NL"/>
        </w:rPr>
        <w:t>-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412C9B">
        <w:rPr>
          <w:rFonts w:ascii="Times New Roman" w:hAnsi="Times New Roman"/>
          <w:sz w:val="28"/>
          <w:szCs w:val="28"/>
          <w:lang w:val="nl-NL"/>
        </w:rPr>
        <w:t>Rèn kĩ năng áp dụng các kiến thức trên vào giải bài tập, chú ý kĩ năng vẽ hình, chứng minh, suy luận hợp lý.</w:t>
      </w:r>
    </w:p>
    <w:p w:rsidR="00AD6B3D" w:rsidRPr="00412C9B" w:rsidRDefault="00AD6B3D" w:rsidP="00AD6B3D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 xml:space="preserve">- </w:t>
      </w:r>
      <w:r w:rsidRPr="00412C9B">
        <w:rPr>
          <w:rFonts w:ascii="Times New Roman" w:eastAsia="Times New Roman" w:hAnsi="Times New Roman"/>
          <w:sz w:val="28"/>
          <w:szCs w:val="28"/>
          <w:lang w:val="nl-NL"/>
        </w:rPr>
        <w:t>HS dựa vào dấu hiệu nhận biết và tính chất để  chứng minh một tứ giác là hình bình hành, chứng minh các đoạn thẳng bằng nhau, các góc bằng nhau, 2 đường thẳng song song.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sz w:val="28"/>
          <w:szCs w:val="28"/>
          <w:lang w:val="nl-NL"/>
        </w:rPr>
        <w:t>2. Năng</w:t>
      </w: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 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>lực: năng lực tự học, tư duy, tính toán, hợp tác, ngôn ngữ, sử dụng công cụ toán học.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>3. Phẩm chất: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 Tự lập, tự tin, tự chủ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>II. THIẾT BỊ DẠY HỌC VÀ HỌC LIỆU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1. </w:t>
      </w:r>
      <w:r w:rsidRPr="00A34AEC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GV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>: Bảng phụ, thước kẻ, phấn màu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2. </w:t>
      </w:r>
      <w:r w:rsidRPr="00A34AEC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HS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: Ôn đối xứng trục; học và làm bài ở nhà 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>III/ TIẾN TRÌNH DẠY HỌC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HĐ1: Mở đầu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sz w:val="28"/>
          <w:szCs w:val="28"/>
          <w:lang w:val="nl-NL"/>
        </w:rPr>
        <w:t>Phát biểu định nghĩa, tính chất, dhnb hình bình hành.</w:t>
      </w:r>
    </w:p>
    <w:p w:rsidR="00AD6B3D" w:rsidRPr="00A34AEC" w:rsidRDefault="00AD6B3D" w:rsidP="00AD6B3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HĐ2: Hình thành kiến thức mới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2768"/>
        <w:gridCol w:w="3599"/>
      </w:tblGrid>
      <w:tr w:rsidR="00AD6B3D" w:rsidRPr="00D71201" w:rsidTr="00242C3A"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3D" w:rsidRPr="004E232E" w:rsidRDefault="00AD6B3D" w:rsidP="00242C3A">
            <w:pPr>
              <w:keepNext/>
              <w:spacing w:after="0" w:line="240" w:lineRule="auto"/>
              <w:ind w:right="-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</w:pPr>
            <w:r w:rsidRPr="004E232E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  <w:t xml:space="preserve">HOẠT ĐỘNG CỦA GV 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3D" w:rsidRPr="004E232E" w:rsidRDefault="00AD6B3D" w:rsidP="00242C3A">
            <w:pPr>
              <w:keepNext/>
              <w:spacing w:after="0" w:line="240" w:lineRule="auto"/>
              <w:ind w:right="-8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</w:pPr>
            <w:r w:rsidRPr="004E232E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  <w:t>HOẠT ĐỘNG CỦA HS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3D" w:rsidRPr="004E232E" w:rsidRDefault="00AD6B3D" w:rsidP="00242C3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</w:pPr>
            <w:r w:rsidRPr="004E232E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  <w:t xml:space="preserve">NỘI DUNG  </w:t>
            </w:r>
          </w:p>
        </w:tc>
      </w:tr>
      <w:tr w:rsidR="00AD6B3D" w:rsidRPr="006A7052" w:rsidTr="00242C3A"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Cho HS đọc đề và phân tích đề bài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Đề bài cho ta điều gì 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ABCD là hình bình hành nói lên điều gì 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Đề bài yêu cầu điều gì 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để chứng minh 1 tứ giác là hình bình hành  ta có các dấu hiệu nào ?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lastRenderedPageBreak/>
              <w:t>- Vậy ta cần thêm điều kiện gì thì AHCK là hình bình hành 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Ta có AH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B8C416E" wp14:editId="2EB6EEC1">
                  <wp:extent cx="152400" cy="161925"/>
                  <wp:effectExtent l="0" t="0" r="0" b="0"/>
                  <wp:docPr id="301" name="Picture 1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BD ;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AF23B21" wp14:editId="79D332BB">
                  <wp:extent cx="152400" cy="161925"/>
                  <wp:effectExtent l="0" t="0" r="0" b="0"/>
                  <wp:docPr id="302" name="Picture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BD =&gt; 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AHD =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CKB?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Cho HS lên bảng trình bày 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Gọi HS nhận xét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Để chứng minh A,O,C thẳng hàng ta cần chứng minh điều gì ?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AHCK là hình bình hành thì AC và HK gọi là gì ?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theo gt O là gì của HK ?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Do đó O là gì của AC ?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Cho HS lên bảng trình bày 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Gọi HS nhận xét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i/>
                <w:sz w:val="28"/>
                <w:szCs w:val="28"/>
                <w:lang w:val="fr-FR"/>
              </w:rPr>
              <w:t>Bài 48 trang 93 Sgk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Cho HS đọc đề. Vẽ hình nêu GT-KL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- Cho HS chia nhóm hoạt động .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GV : Nối BD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- cm tứ giác có  hai cặp cạnh đối song song  và = dựa vào  đường trung bình của tam giác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Nhắc nhở HS chưa tập trung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Gọi đại diện nhóm lên trình bày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- Các nhóm nhận xét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Ngoài cach cm trên còn cách cm nào khác không 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Yêu cầu hs về nhà cm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GV cho HS tự làm cá nhân.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- Để chứng minh AI//CK ta cần chứng minh như thế nào?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Dựa vào gt ta cm 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AK //CI, AK = CI ntn? </w:t>
            </w:r>
          </w:p>
          <w:p w:rsidR="00AD6B3D" w:rsidRPr="004E232E" w:rsidRDefault="00AD6B3D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fr-FR"/>
              </w:rPr>
              <w:t>- Nhận xét gì về điểm N đối với BM. Vì sao có nhận xét đó?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fr-FR"/>
              </w:rPr>
              <w:t>- Tương tự nhận xét điểm M đối với đoạn DN?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HS đọc đề và phân tích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ABCD là hình bình hành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AH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64E36A8" wp14:editId="71939548">
                  <wp:extent cx="152400" cy="161925"/>
                  <wp:effectExtent l="0" t="0" r="0" b="0"/>
                  <wp:docPr id="303" name="Picture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BD ; 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5D2EB95" wp14:editId="47A499DB">
                  <wp:extent cx="152400" cy="161925"/>
                  <wp:effectExtent l="0" t="0" r="0" b="0"/>
                  <wp:docPr id="304" name="Picture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BD   OH = OK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- AB = CD ; AB//CD ; AD = BC ; AD//BC ; 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0AF4186" wp14:editId="2E7178CA">
                  <wp:extent cx="419100" cy="200025"/>
                  <wp:effectExtent l="0" t="0" r="0" b="0"/>
                  <wp:docPr id="305" name="Picture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; </w:t>
            </w:r>
            <w:r w:rsidRPr="004E232E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2339F52" wp14:editId="2173E0A3">
                  <wp:extent cx="409575" cy="219075"/>
                  <wp:effectExtent l="0" t="0" r="0" b="0"/>
                  <wp:docPr id="306" name="Picture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- Chứng minh AHCK là hình bình hành .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Chứng minh A, O, C thẳng hàng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HS trả lời các dấu hiệu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CM : AH = CK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        AH // CK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AH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57D8A81" wp14:editId="6C376707">
                  <wp:extent cx="152400" cy="161925"/>
                  <wp:effectExtent l="0" t="0" r="0" b="0"/>
                  <wp:docPr id="307" name="Picture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;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478749A" wp14:editId="3C1DF191">
                  <wp:extent cx="152400" cy="161925"/>
                  <wp:effectExtent l="0" t="0" r="0" b="0"/>
                  <wp:docPr id="308" name="Picture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=&gt; AH//CK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3C9154D" wp14:editId="34430BB5">
                  <wp:extent cx="809625" cy="219075"/>
                  <wp:effectExtent l="0" t="0" r="0" b="0"/>
                  <wp:docPr id="309" name="Picture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(vì 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B24E557" wp14:editId="217EF221">
                  <wp:extent cx="152400" cy="161925"/>
                  <wp:effectExtent l="0" t="0" r="0" b="0"/>
                  <wp:docPr id="310" name="Picture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E1BA652" wp14:editId="25C85276">
                  <wp:extent cx="152400" cy="161925"/>
                  <wp:effectExtent l="0" t="0" r="0" b="0"/>
                  <wp:docPr id="311" name="Picture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AD=BC (ABCD là hbh 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11034F6" wp14:editId="35CC8EC5">
                  <wp:extent cx="847725" cy="219075"/>
                  <wp:effectExtent l="0" t="0" r="0" b="0"/>
                  <wp:docPr id="312" name="Picture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( vìAD//BC 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- HS lên bảng trình bày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HS nhận xét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Ta cần chứng minh O là trung điểm AC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AHCK là hình bình hành thì AC và HK gọi là đường chéo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O là trung điểm của HK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O cũng là trung điểm của AC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- HS lên bảng trình bày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HS nhận xét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HS đọc đề, vẽ hình nêu GT-KL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HS suy nghĩ cá nhân trước khi chia 4 nhóm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Ta có : EB = EA (gt)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   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HA = HD (gt)</w:t>
            </w:r>
          </w:p>
          <w:p w:rsidR="00AD6B3D" w:rsidRPr="004E232E" w:rsidRDefault="00AD6B3D" w:rsidP="00AD6B3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HE là đường trung bình của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ABD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Do đó HE //=</w:t>
            </w:r>
            <w:r w:rsidRPr="004E232E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10" o:title=""/>
                </v:shape>
                <o:OLEObject Type="Embed" ProgID="Equation.DSMT4" ShapeID="_x0000_i1025" DrawAspect="Content" ObjectID="_1753666675" r:id="rId11"/>
              </w:objec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Tương tự GF là đường trung bình của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CBD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=&gt;FG// =</w:t>
            </w:r>
            <w:r w:rsidRPr="004E232E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40" w:dyaOrig="620">
                <v:shape id="_x0000_i1026" type="#_x0000_t75" style="width:12pt;height:30.75pt" o:ole="">
                  <v:imagedata r:id="rId10" o:title=""/>
                </v:shape>
                <o:OLEObject Type="Embed" ProgID="Equation.DSMT4" ShapeID="_x0000_i1026" DrawAspect="Content" ObjectID="_1753666676" r:id="rId12"/>
              </w:objec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=&gt; HE //= GF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Vậy EFGH là hình bình hành (DHNB 3)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Đại diện nhóm lên trình bày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- HS nhân xét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CM : HE//GF; HG//FE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HS tự làm cá nhân.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- Cần chứng minh AICK là hình bình hành.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- hs nêu cách cm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- Do KN // AM và K là trung điểm của AB nên: N là trung điểm của BM (định lý ĐTB của tam giác AMB)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- Tương tự CN // IM và I là trung điểm DC suy ra M là trung điểm của DN.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I Chữa bài tập.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Bài 47 trang 93 Sgk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38DE766" wp14:editId="75F2E0A2">
                  <wp:extent cx="2124075" cy="1047750"/>
                  <wp:effectExtent l="0" t="0" r="0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B3D" w:rsidRPr="006A7052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4E232E"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01A0A9FB" wp14:editId="0BA5B0DE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-636</wp:posOffset>
                      </wp:positionV>
                      <wp:extent cx="24130" cy="1018540"/>
                      <wp:effectExtent l="0" t="0" r="13970" b="10160"/>
                      <wp:wrapNone/>
                      <wp:docPr id="341" name="Line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" cy="1018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256520" id="Line 112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8pt,-.05pt" to="21.7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"/>
                  </w:pict>
                </mc:Fallback>
              </mc:AlternateContent>
            </w:r>
            <w:r w:rsidRPr="006A705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GT  ABCD là hbh</w:t>
            </w:r>
          </w:p>
          <w:p w:rsidR="00AD6B3D" w:rsidRPr="006A7052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6A705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      AH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E7EEE58" wp14:editId="168A8611">
                  <wp:extent cx="152400" cy="161925"/>
                  <wp:effectExtent l="0" t="0" r="0" b="0"/>
                  <wp:docPr id="316" name="Picture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5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BD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B45FF2F" wp14:editId="275B9314">
                  <wp:extent cx="152400" cy="161925"/>
                  <wp:effectExtent l="0" t="0" r="0" b="0"/>
                  <wp:docPr id="317" name="Picture 1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5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BD  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705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     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OH = OK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F263A68" wp14:editId="789BA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-5081</wp:posOffset>
                      </wp:positionV>
                      <wp:extent cx="1737360" cy="0"/>
                      <wp:effectExtent l="0" t="0" r="0" b="0"/>
                      <wp:wrapNone/>
                      <wp:docPr id="340" name="Line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A0A34" id="Line 112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4pt" to="136.8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"/>
                  </w:pict>
                </mc:Fallback>
              </mc:AlternateConten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KL  a) AHCK là hbh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      b) A, O, C thẳng hàng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Chứng minh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a) Ta có AH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66E6189" wp14:editId="53A08488">
                  <wp:extent cx="152400" cy="161925"/>
                  <wp:effectExtent l="0" t="0" r="0" b="0"/>
                  <wp:docPr id="318" name="Picture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BD(gt)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        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0094559" wp14:editId="0EB64F69">
                  <wp:extent cx="152400" cy="161925"/>
                  <wp:effectExtent l="0" t="0" r="0" b="0"/>
                  <wp:docPr id="319" name="Picture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(gt)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=&gt;AH // CK(//BD)(1)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Xét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AHD và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CKB có </w:t>
            </w:r>
            <w:r w:rsidRPr="004E232E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3112E17" wp14:editId="4521CBA6">
                  <wp:extent cx="809625" cy="219075"/>
                  <wp:effectExtent l="0" t="0" r="0" b="0"/>
                  <wp:docPr id="320" name="Picture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(vì AH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C8E67FD" wp14:editId="3E3826BB">
                  <wp:extent cx="152400" cy="161925"/>
                  <wp:effectExtent l="0" t="0" r="0" b="0"/>
                  <wp:docPr id="321" name="Picture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CK</w:t>
            </w:r>
            <w:r w:rsidRPr="004E232E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B32BB43" wp14:editId="3446BF53">
                  <wp:extent cx="152400" cy="161925"/>
                  <wp:effectExtent l="0" t="0" r="0" b="0"/>
                  <wp:docPr id="322" name="Picture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 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AD = BC (ABCD là hbh 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9269FA8" wp14:editId="79C7B4F6">
                  <wp:extent cx="847725" cy="219075"/>
                  <wp:effectExtent l="0" t="0" r="0" b="0"/>
                  <wp:docPr id="323" name="Picture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(slt vì AD//BC)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Vậy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AHD =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CKB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( cạnh huyền – góc nhọn 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=&gt;AH = CK(2 cạnh tư)(2)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Từ (1),(2)=&gt; 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AHCK là hbh( DHNB3)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b) Ta có AC và HK gọi là đường chéo ( vì AHCK là hbh ) mà OH = OK </w:t>
            </w:r>
          </w:p>
          <w:p w:rsidR="00AD6B3D" w:rsidRPr="00A34AEC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Nên O cũng là trung điểm của AC t/c hbh)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Do đó A, O, C thẳng hàng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4E232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II.Luyện tập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Bài 48 trang 93 Sgk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7645C3" wp14:editId="3D5F488B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1130300</wp:posOffset>
                      </wp:positionV>
                      <wp:extent cx="635" cy="906145"/>
                      <wp:effectExtent l="0" t="0" r="18415" b="8255"/>
                      <wp:wrapNone/>
                      <wp:docPr id="339" name="Line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906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7DAC36" id="Line 11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89pt" to="23.15pt,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"/>
                  </w:pict>
                </mc:Fallback>
              </mc:AlternateConten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232E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B6EDC55" wp14:editId="37076892">
                  <wp:extent cx="1628775" cy="1190625"/>
                  <wp:effectExtent l="0" t="0" r="0" b="0"/>
                  <wp:docPr id="324" name="Picture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GT    Tứ giác ABCD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         EB = EA ; FB = FC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          GC = GH ; HA = HD</w:t>
            </w:r>
          </w:p>
          <w:p w:rsidR="00AD6B3D" w:rsidRPr="006A7052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32436BA7" wp14:editId="5F85AB8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21589</wp:posOffset>
                      </wp:positionV>
                      <wp:extent cx="1809750" cy="0"/>
                      <wp:effectExtent l="0" t="0" r="0" b="0"/>
                      <wp:wrapNone/>
                      <wp:docPr id="331" name="Line 1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0CA241" id="Line 112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1.7pt" to="143.0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"/>
                  </w:pict>
                </mc:Fallback>
              </mc:AlternateContent>
            </w:r>
            <w:r w:rsidRPr="006A7052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KL    EFGH là hình gì ?</w:t>
            </w:r>
          </w:p>
          <w:p w:rsidR="00AD6B3D" w:rsidRPr="00A34AEC" w:rsidRDefault="00AD6B3D" w:rsidP="0024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>Chứng minh</w:t>
            </w:r>
          </w:p>
          <w:p w:rsidR="00AD6B3D" w:rsidRPr="006A7052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6A7052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Ta có : EB = EA (gt)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7052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  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HA = HD (gt)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=&gt;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HE là đtb của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ABD</w:t>
            </w:r>
          </w:p>
          <w:p w:rsidR="00AD6B3D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=&gt; HE //=</w:t>
            </w:r>
            <w:r w:rsidRPr="004E232E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40" w:dyaOrig="620">
                <v:shape id="_x0000_i1027" type="#_x0000_t75" style="width:12pt;height:30.75pt" o:ole="">
                  <v:imagedata r:id="rId10" o:title=""/>
                </v:shape>
                <o:OLEObject Type="Embed" ProgID="Equation.DSMT4" ShapeID="_x0000_i1027" DrawAspect="Content" ObjectID="_1753666677" r:id="rId15"/>
              </w:objec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BD(tc đtb của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(1).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CM tương tự GF là đtb của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CBD</w:t>
            </w:r>
          </w:p>
          <w:p w:rsidR="00AD6B3D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=&gt;FG// =</w:t>
            </w:r>
            <w:r w:rsidRPr="004E232E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40" w:dyaOrig="620">
                <v:shape id="_x0000_i1028" type="#_x0000_t75" style="width:12pt;height:30.75pt" o:ole="">
                  <v:imagedata r:id="rId10" o:title=""/>
                </v:shape>
                <o:OLEObject Type="Embed" ProgID="Equation.DSMT4" ShapeID="_x0000_i1028" DrawAspect="Content" ObjectID="_1753666678" r:id="rId16"/>
              </w:objec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BD(tc đtb của </w:t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) (2)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Từ (1),(2)=&gt; HE //=GF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 xml:space="preserve">=&gt; EFGH là hình bình hành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232E">
              <w:rPr>
                <w:rFonts w:ascii="Times New Roman" w:eastAsia="Times New Roman" w:hAnsi="Times New Roman"/>
                <w:sz w:val="28"/>
                <w:szCs w:val="28"/>
              </w:rPr>
              <w:t>(DHNB 3)</w:t>
            </w:r>
          </w:p>
          <w:p w:rsidR="00AD6B3D" w:rsidRDefault="00AD6B3D" w:rsidP="00242C3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AD6B3D" w:rsidRDefault="00AD6B3D" w:rsidP="00242C3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AD6B3D" w:rsidRPr="004E232E" w:rsidRDefault="00AD6B3D" w:rsidP="00242C3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E232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Bài tập 49 SGK:</w:t>
            </w:r>
          </w:p>
          <w:p w:rsidR="00AD6B3D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GT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t>hbh ABCD,ID = IC;</w:t>
            </w:r>
          </w:p>
          <w:p w:rsidR="00AD6B3D" w:rsidRPr="004E232E" w:rsidRDefault="00AD6B3D" w:rsidP="00242C3A">
            <w:pPr>
              <w:ind w:left="4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t>KA = KB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t xml:space="preserve">AI cắt BD ở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t>M;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t>CK cắt BD ở  N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KL   a)AI // CK</w:t>
            </w:r>
          </w:p>
          <w:p w:rsidR="00AD6B3D" w:rsidRPr="004E232E" w:rsidRDefault="00AD6B3D" w:rsidP="00242C3A">
            <w:pPr>
              <w:tabs>
                <w:tab w:val="num" w:pos="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611326E" wp14:editId="7CC87322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186690</wp:posOffset>
                      </wp:positionV>
                      <wp:extent cx="1273810" cy="1512570"/>
                      <wp:effectExtent l="16510" t="0" r="0" b="0"/>
                      <wp:wrapNone/>
                      <wp:docPr id="1210" name="Group 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3810" cy="1512570"/>
                                <a:chOff x="8010" y="9277"/>
                                <a:chExt cx="2857" cy="1461"/>
                              </a:xfrm>
                            </wpg:grpSpPr>
                            <wps:wsp>
                              <wps:cNvPr id="1211" name="AutoShape 9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10" y="9585"/>
                                  <a:ext cx="2550" cy="945"/>
                                </a:xfrm>
                                <a:prstGeom prst="parallelogram">
                                  <a:avLst>
                                    <a:gd name="adj" fmla="val 6746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2" name="Line 9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0" y="9585"/>
                                  <a:ext cx="405" cy="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3" name="Line 9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8" y="9593"/>
                                  <a:ext cx="375" cy="9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4" name="Line 9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010" y="9585"/>
                                  <a:ext cx="2543" cy="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5" name="Text Box 9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36" y="9277"/>
                                  <a:ext cx="450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6B3D" w:rsidRDefault="00AD6B3D" w:rsidP="00AD6B3D"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Text Box 9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17" y="9292"/>
                                  <a:ext cx="450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6B3D" w:rsidRDefault="00AD6B3D" w:rsidP="00AD6B3D"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Text Box 9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99" y="10326"/>
                                  <a:ext cx="450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6B3D" w:rsidRDefault="00AD6B3D" w:rsidP="00AD6B3D"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" name="Text Box 9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38" y="9832"/>
                                  <a:ext cx="450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6B3D" w:rsidRDefault="00AD6B3D" w:rsidP="00AD6B3D"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Text Box 9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86" y="9736"/>
                                  <a:ext cx="450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6B3D" w:rsidRDefault="00AD6B3D" w:rsidP="00AD6B3D"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11326E" id="Group 943" o:spid="_x0000_s1026" style="position:absolute;margin-left:42.85pt;margin-top:14.7pt;width:100.3pt;height:119.1pt;z-index:251664384" coordorigin="8010,9277" coordsize="285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"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AutoShape 944" o:spid="_x0000_s1027" type="#_x0000_t7" style="position:absolute;left:8010;top:9585;width:255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"/>
                      <v:line id="Line 945" o:spid="_x0000_s1028" style="position:absolute;visibility:visible;mso-wrap-style:square" from="9510,9585" to="9915,10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"/>
                      <v:line id="Line 946" o:spid="_x0000_s1029" style="position:absolute;visibility:visible;mso-wrap-style:square" from="8648,9593" to="9023,10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"/>
                      <v:line id="Line 947" o:spid="_x0000_s1030" style="position:absolute;flip:y;visibility:visible;mso-wrap-style:square" from="8010,9585" to="10553,1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wdb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08kMbt+kE+T6HwAA//8DAFBLAQItABQABgAIAAAAIQDb4fbL7gAAAIUBAAATAAAAAAAAAAAA&#10;AAAAAAAAAABbQ29udGVudF9UeXBlc10ueG1sUEsBAi0AFAAGAAgAAAAhAFr0LFu/AAAAFQEAAAsA&#10;AAAAAAAAAAAAAAAAHwEAAF9yZWxzLy5yZWxzUEsBAi0AFAAGAAgAAAAhADhjB1vEAAAA3QAAAA8A&#10;AAAAAAAAAAAAAAAABwIAAGRycy9kb3ducmV2LnhtbFBLBQYAAAAAAwADALcAAAD4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948" o:spid="_x0000_s1031" type="#_x0000_t202" style="position:absolute;left:8336;top:9277;width:450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" filled="f" stroked="f">
                        <v:textbox>
                          <w:txbxContent>
                            <w:p w:rsidR="00AD6B3D" w:rsidRDefault="00AD6B3D" w:rsidP="00AD6B3D"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949" o:spid="_x0000_s1032" type="#_x0000_t202" style="position:absolute;left:10417;top:9292;width:450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    <v:textbox>
                          <w:txbxContent>
                            <w:p w:rsidR="00AD6B3D" w:rsidRDefault="00AD6B3D" w:rsidP="00AD6B3D"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950" o:spid="_x0000_s1033" type="#_x0000_t202" style="position:absolute;left:9799;top:10326;width:450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      <v:textbox>
                          <w:txbxContent>
                            <w:p w:rsidR="00AD6B3D" w:rsidRDefault="00AD6B3D" w:rsidP="00AD6B3D"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951" o:spid="_x0000_s1034" type="#_x0000_t202" style="position:absolute;left:8738;top:9832;width:450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      <v:textbox>
                          <w:txbxContent>
                            <w:p w:rsidR="00AD6B3D" w:rsidRDefault="00AD6B3D" w:rsidP="00AD6B3D">
                              <w:r>
                                <w:rPr>
                                  <w:sz w:val="20"/>
                                  <w:szCs w:val="20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952" o:spid="_x0000_s1035" type="#_x0000_t202" style="position:absolute;left:9586;top:9736;width:450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      <v:textbox>
                          <w:txbxContent>
                            <w:p w:rsidR="00AD6B3D" w:rsidRDefault="00AD6B3D" w:rsidP="00AD6B3D">
                              <w:r>
                                <w:rPr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4E232E">
              <w:rPr>
                <w:rFonts w:ascii="Times New Roman" w:hAnsi="Times New Roman"/>
                <w:sz w:val="28"/>
                <w:szCs w:val="28"/>
              </w:rPr>
              <w:t xml:space="preserve">         b)DM = MN = NB</w:t>
            </w:r>
          </w:p>
          <w:p w:rsidR="00AD6B3D" w:rsidRPr="004E232E" w:rsidRDefault="00AD6B3D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Giải :</w:t>
            </w:r>
          </w:p>
          <w:p w:rsidR="00AD6B3D" w:rsidRPr="004E232E" w:rsidRDefault="00AD6B3D" w:rsidP="00242C3A">
            <w:pPr>
              <w:tabs>
                <w:tab w:val="num" w:pos="338"/>
                <w:tab w:val="left" w:pos="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AD6B3D" w:rsidRDefault="00AD6B3D" w:rsidP="00242C3A">
            <w:pPr>
              <w:tabs>
                <w:tab w:val="num" w:pos="338"/>
                <w:tab w:val="left" w:pos="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AD6B3D" w:rsidRPr="004E232E" w:rsidRDefault="00AD6B3D" w:rsidP="00242C3A">
            <w:pPr>
              <w:tabs>
                <w:tab w:val="num" w:pos="338"/>
                <w:tab w:val="left" w:pos="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0F5E300" wp14:editId="64125662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57785</wp:posOffset>
                      </wp:positionV>
                      <wp:extent cx="342900" cy="342900"/>
                      <wp:effectExtent l="0" t="0" r="1905" b="3810"/>
                      <wp:wrapNone/>
                      <wp:docPr id="1209" name="Text Box 9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6B3D" w:rsidRDefault="00AD6B3D" w:rsidP="00AD6B3D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5E300" id="Text Box 942" o:spid="_x0000_s1036" type="#_x0000_t202" style="position:absolute;margin-left:30.15pt;margin-top:4.55pt;width:27pt;height:2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" stroked="f">
                      <v:textbox>
                        <w:txbxContent>
                          <w:p w:rsidR="00AD6B3D" w:rsidRDefault="00AD6B3D" w:rsidP="00AD6B3D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D6B3D" w:rsidRPr="004E232E" w:rsidRDefault="00AD6B3D" w:rsidP="00242C3A">
            <w:pPr>
              <w:tabs>
                <w:tab w:val="num" w:pos="338"/>
                <w:tab w:val="left" w:pos="8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t>Xét tứ giác AKCI có:</w:t>
            </w:r>
          </w:p>
          <w:p w:rsidR="00AD6B3D" w:rsidRPr="004E232E" w:rsidRDefault="00AD6B3D" w:rsidP="00242C3A">
            <w:pPr>
              <w:tabs>
                <w:tab w:val="num" w:pos="338"/>
                <w:tab w:val="left" w:pos="8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AB // CD (ABCD là hbh)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 AK // CI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AK = </w:t>
            </w:r>
            <w:r w:rsidRPr="004E232E">
              <w:rPr>
                <w:rFonts w:ascii="Times New Roman" w:hAnsi="Times New Roman"/>
                <w:position w:val="-24"/>
                <w:sz w:val="28"/>
                <w:szCs w:val="28"/>
                <w:lang w:val="pl-PL"/>
              </w:rPr>
              <w:object w:dxaOrig="240" w:dyaOrig="620">
                <v:shape id="_x0000_i1029" type="#_x0000_t75" style="width:12pt;height:30.75pt" o:ole="" fillcolor="window">
                  <v:imagedata r:id="rId17" o:title=""/>
                </v:shape>
                <o:OLEObject Type="Embed" ProgID="Equation.DSMT4" ShapeID="_x0000_i1029" DrawAspect="Content" ObjectID="_1753666679" r:id="rId18"/>
              </w:object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AB ;CI = </w:t>
            </w:r>
            <w:r w:rsidRPr="004E232E">
              <w:rPr>
                <w:rFonts w:ascii="Times New Roman" w:hAnsi="Times New Roman"/>
                <w:position w:val="-24"/>
                <w:sz w:val="28"/>
                <w:szCs w:val="28"/>
                <w:lang w:val="pl-PL"/>
              </w:rPr>
              <w:object w:dxaOrig="240" w:dyaOrig="620">
                <v:shape id="_x0000_i1030" type="#_x0000_t75" style="width:12pt;height:30.75pt" o:ole="" fillcolor="window">
                  <v:imagedata r:id="rId17" o:title=""/>
                </v:shape>
                <o:OLEObject Type="Embed" ProgID="Equation.DSMT4" ShapeID="_x0000_i1030" DrawAspect="Content" ObjectID="_1753666680" r:id="rId19"/>
              </w:object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CD (gt)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Mà AB = CD (tc)</w:t>
            </w: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AK //CI, 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AK = CI=&gt; AKCI là</w:t>
            </w: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hbh</w:t>
            </w: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(dhnb)</w:t>
            </w: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AI // CK.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b)  Xét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ABM có KN // AM  (cmt)=&gt;KA = KB (gt)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định lý ĐTB của tam giác AMB </w:t>
            </w: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BN = NM (1)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>Tương tự ta chứng minh được M là trung điểm DM</w:t>
            </w:r>
          </w:p>
          <w:p w:rsidR="00AD6B3D" w:rsidRPr="004E232E" w:rsidRDefault="00AD6B3D" w:rsidP="00242C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4E232E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E232E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DM = MN (2)Từ (1) và (2) suy ra DM = MN = NB.</w:t>
            </w:r>
          </w:p>
        </w:tc>
      </w:tr>
    </w:tbl>
    <w:p w:rsidR="00AD6B3D" w:rsidRDefault="00AD6B3D" w:rsidP="00AD6B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/>
        </w:rPr>
      </w:pPr>
      <w:r>
        <w:rPr>
          <w:rFonts w:ascii="Times New Roman" w:eastAsia="Times New Roman" w:hAnsi="Times New Roman"/>
          <w:b/>
          <w:sz w:val="28"/>
          <w:szCs w:val="28"/>
          <w:lang w:val="pl-PL"/>
        </w:rPr>
        <w:lastRenderedPageBreak/>
        <w:t xml:space="preserve"> Hoạt động 3: Luyện tập</w:t>
      </w:r>
    </w:p>
    <w:p w:rsidR="00AD6B3D" w:rsidRPr="00412C9B" w:rsidRDefault="00AD6B3D" w:rsidP="00AD6B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/>
        </w:rPr>
      </w:pPr>
      <w:r>
        <w:rPr>
          <w:rFonts w:ascii="Times New Roman" w:eastAsia="Times New Roman" w:hAnsi="Times New Roman"/>
          <w:b/>
          <w:sz w:val="28"/>
          <w:szCs w:val="28"/>
          <w:lang w:val="pl-PL"/>
        </w:rPr>
        <w:t xml:space="preserve">                              </w:t>
      </w:r>
      <w:r w:rsidRPr="00412C9B">
        <w:rPr>
          <w:rFonts w:ascii="Times New Roman" w:eastAsia="Times New Roman" w:hAnsi="Times New Roman"/>
          <w:b/>
          <w:sz w:val="28"/>
          <w:szCs w:val="28"/>
          <w:lang w:val="pl-PL"/>
        </w:rPr>
        <w:t xml:space="preserve"> </w:t>
      </w:r>
      <w:r w:rsidRPr="00412C9B">
        <w:rPr>
          <w:rFonts w:ascii="Times New Roman" w:eastAsia="Times New Roman" w:hAnsi="Times New Roman"/>
          <w:sz w:val="28"/>
          <w:szCs w:val="28"/>
          <w:lang w:val="pl-PL"/>
        </w:rPr>
        <w:t>cho hs làm bt 46 (sgk</w:t>
      </w:r>
      <w:r w:rsidRPr="00412C9B">
        <w:rPr>
          <w:rFonts w:ascii="Times New Roman" w:eastAsia="Times New Roman" w:hAnsi="Times New Roman"/>
          <w:b/>
          <w:sz w:val="28"/>
          <w:szCs w:val="28"/>
          <w:lang w:val="pl-PL"/>
        </w:rPr>
        <w:t>)</w:t>
      </w:r>
    </w:p>
    <w:p w:rsidR="00AD6B3D" w:rsidRPr="00412C9B" w:rsidRDefault="00AD6B3D" w:rsidP="00AD6B3D">
      <w:pPr>
        <w:ind w:left="426"/>
        <w:jc w:val="both"/>
        <w:rPr>
          <w:rFonts w:ascii="Times New Roman" w:hAnsi="Times New Roman"/>
          <w:sz w:val="28"/>
          <w:szCs w:val="28"/>
          <w:lang w:val="fi-FI"/>
        </w:rPr>
      </w:pPr>
      <w:r w:rsidRPr="00412C9B">
        <w:rPr>
          <w:rFonts w:ascii="Times New Roman" w:hAnsi="Times New Roman"/>
          <w:sz w:val="28"/>
          <w:szCs w:val="28"/>
          <w:lang w:val="pl-PL"/>
        </w:rPr>
        <w:t xml:space="preserve">                        </w:t>
      </w:r>
      <w:r w:rsidRPr="00412C9B">
        <w:rPr>
          <w:rFonts w:ascii="Times New Roman" w:hAnsi="Times New Roman"/>
          <w:sz w:val="28"/>
          <w:szCs w:val="28"/>
          <w:lang w:val="fi-FI"/>
        </w:rPr>
        <w:t>a)</w:t>
      </w:r>
      <w:r>
        <w:rPr>
          <w:rFonts w:ascii="Times New Roman" w:hAnsi="Times New Roman"/>
          <w:sz w:val="28"/>
          <w:szCs w:val="28"/>
          <w:lang w:val="fi-FI"/>
        </w:rPr>
        <w:t xml:space="preserve"> </w:t>
      </w:r>
      <w:r w:rsidRPr="00412C9B">
        <w:rPr>
          <w:rFonts w:ascii="Times New Roman" w:hAnsi="Times New Roman"/>
          <w:sz w:val="28"/>
          <w:szCs w:val="28"/>
          <w:lang w:val="fi-FI"/>
        </w:rPr>
        <w:t>Đúng;</w:t>
      </w:r>
      <w:r>
        <w:rPr>
          <w:rFonts w:ascii="Times New Roman" w:hAnsi="Times New Roman"/>
          <w:sz w:val="28"/>
          <w:szCs w:val="28"/>
          <w:lang w:val="fi-FI"/>
        </w:rPr>
        <w:t xml:space="preserve">         </w:t>
      </w:r>
      <w:r w:rsidRPr="00412C9B">
        <w:rPr>
          <w:rFonts w:ascii="Times New Roman" w:hAnsi="Times New Roman"/>
          <w:sz w:val="28"/>
          <w:szCs w:val="28"/>
          <w:lang w:val="fi-FI"/>
        </w:rPr>
        <w:t>b)</w:t>
      </w:r>
      <w:r>
        <w:rPr>
          <w:rFonts w:ascii="Times New Roman" w:hAnsi="Times New Roman"/>
          <w:sz w:val="28"/>
          <w:szCs w:val="28"/>
          <w:lang w:val="fi-FI"/>
        </w:rPr>
        <w:t xml:space="preserve"> </w:t>
      </w:r>
      <w:r w:rsidRPr="00412C9B">
        <w:rPr>
          <w:rFonts w:ascii="Times New Roman" w:hAnsi="Times New Roman"/>
          <w:sz w:val="28"/>
          <w:szCs w:val="28"/>
          <w:lang w:val="fi-FI"/>
        </w:rPr>
        <w:t>Đúng;</w:t>
      </w:r>
      <w:r>
        <w:rPr>
          <w:rFonts w:ascii="Times New Roman" w:hAnsi="Times New Roman"/>
          <w:sz w:val="28"/>
          <w:szCs w:val="28"/>
          <w:lang w:val="fi-FI"/>
        </w:rPr>
        <w:t xml:space="preserve">              </w:t>
      </w:r>
      <w:r w:rsidRPr="00412C9B">
        <w:rPr>
          <w:rFonts w:ascii="Times New Roman" w:hAnsi="Times New Roman"/>
          <w:sz w:val="28"/>
          <w:szCs w:val="28"/>
          <w:lang w:val="fi-FI"/>
        </w:rPr>
        <w:t>c)</w:t>
      </w:r>
      <w:r>
        <w:rPr>
          <w:rFonts w:ascii="Times New Roman" w:hAnsi="Times New Roman"/>
          <w:sz w:val="28"/>
          <w:szCs w:val="28"/>
          <w:lang w:val="fi-FI"/>
        </w:rPr>
        <w:t xml:space="preserve"> </w:t>
      </w:r>
      <w:r w:rsidRPr="00412C9B">
        <w:rPr>
          <w:rFonts w:ascii="Times New Roman" w:hAnsi="Times New Roman"/>
          <w:sz w:val="28"/>
          <w:szCs w:val="28"/>
          <w:lang w:val="fi-FI"/>
        </w:rPr>
        <w:t>Sai;</w:t>
      </w:r>
      <w:r>
        <w:rPr>
          <w:rFonts w:ascii="Times New Roman" w:hAnsi="Times New Roman"/>
          <w:sz w:val="28"/>
          <w:szCs w:val="28"/>
          <w:lang w:val="fi-FI"/>
        </w:rPr>
        <w:t xml:space="preserve">                </w:t>
      </w:r>
      <w:r w:rsidRPr="00412C9B">
        <w:rPr>
          <w:rFonts w:ascii="Times New Roman" w:hAnsi="Times New Roman"/>
          <w:sz w:val="28"/>
          <w:szCs w:val="28"/>
          <w:lang w:val="fi-FI"/>
        </w:rPr>
        <w:t>d)</w:t>
      </w:r>
      <w:r>
        <w:rPr>
          <w:rFonts w:ascii="Times New Roman" w:hAnsi="Times New Roman"/>
          <w:sz w:val="28"/>
          <w:szCs w:val="28"/>
          <w:lang w:val="fi-FI"/>
        </w:rPr>
        <w:t xml:space="preserve"> </w:t>
      </w:r>
      <w:r w:rsidRPr="00412C9B">
        <w:rPr>
          <w:rFonts w:ascii="Times New Roman" w:hAnsi="Times New Roman"/>
          <w:sz w:val="28"/>
          <w:szCs w:val="28"/>
          <w:lang w:val="fi-FI"/>
        </w:rPr>
        <w:t>Sai.</w:t>
      </w:r>
    </w:p>
    <w:p w:rsidR="00AD6B3D" w:rsidRPr="00412C9B" w:rsidRDefault="00AD6B3D" w:rsidP="00AD6B3D">
      <w:pPr>
        <w:ind w:left="426"/>
        <w:jc w:val="both"/>
        <w:rPr>
          <w:rFonts w:ascii="Times New Roman" w:hAnsi="Times New Roman"/>
          <w:sz w:val="28"/>
          <w:szCs w:val="28"/>
          <w:lang w:val="fi-FI"/>
        </w:rPr>
      </w:pPr>
      <w:r w:rsidRPr="00412C9B">
        <w:rPr>
          <w:rFonts w:ascii="Times New Roman" w:hAnsi="Times New Roman"/>
          <w:sz w:val="28"/>
          <w:szCs w:val="28"/>
          <w:lang w:val="fi-FI"/>
        </w:rPr>
        <w:t xml:space="preserve">                     -Nhắc lại định nghĩa, tính chất, dấu hiệu nhận biết hình bình hành.</w:t>
      </w:r>
    </w:p>
    <w:p w:rsidR="00AD6B3D" w:rsidRDefault="00AD6B3D" w:rsidP="00AD6B3D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/>
        </w:rPr>
      </w:pPr>
      <w:r>
        <w:rPr>
          <w:rFonts w:ascii="Times New Roman" w:eastAsia="Times New Roman" w:hAnsi="Times New Roman"/>
          <w:b/>
          <w:sz w:val="28"/>
          <w:szCs w:val="28"/>
          <w:lang w:val="pl-PL"/>
        </w:rPr>
        <w:t>Hoạt động 4: Vận dụng</w:t>
      </w:r>
    </w:p>
    <w:p w:rsidR="00AD6B3D" w:rsidRPr="00A34AEC" w:rsidRDefault="00AD6B3D" w:rsidP="00AD6B3D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8"/>
          <w:szCs w:val="28"/>
          <w:lang w:val="fi-FI"/>
        </w:rPr>
      </w:pPr>
      <w:r w:rsidRPr="00A34AEC">
        <w:rPr>
          <w:rFonts w:ascii="Times New Roman" w:hAnsi="Times New Roman"/>
          <w:sz w:val="28"/>
          <w:szCs w:val="28"/>
          <w:lang w:val="fi-FI"/>
        </w:rPr>
        <w:tab/>
        <w:t>-  Ôn lại định nghĩa, tính chất, dấu hiệu nhận biết hình bình hành.</w:t>
      </w:r>
    </w:p>
    <w:p w:rsidR="00AD6B3D" w:rsidRPr="00A34AEC" w:rsidRDefault="00AD6B3D" w:rsidP="00AD6B3D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8"/>
          <w:szCs w:val="28"/>
          <w:lang w:val="fi-FI"/>
        </w:rPr>
      </w:pPr>
      <w:r w:rsidRPr="00A34AEC">
        <w:rPr>
          <w:rFonts w:ascii="Times New Roman" w:hAnsi="Times New Roman"/>
          <w:sz w:val="28"/>
          <w:szCs w:val="28"/>
          <w:lang w:val="fi-FI"/>
        </w:rPr>
        <w:tab/>
        <w:t>- Xem lại bài đối xứng trục: Cách vẽ hình đối xứng qua 1 đường thẳng.</w:t>
      </w:r>
    </w:p>
    <w:p w:rsidR="00AD6B3D" w:rsidRPr="00A34AEC" w:rsidRDefault="00AD6B3D" w:rsidP="00AD6B3D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8"/>
          <w:szCs w:val="28"/>
          <w:lang w:val="fi-FI"/>
        </w:rPr>
      </w:pPr>
      <w:r w:rsidRPr="00A34AEC">
        <w:rPr>
          <w:rFonts w:ascii="Times New Roman" w:hAnsi="Times New Roman"/>
          <w:sz w:val="28"/>
          <w:szCs w:val="28"/>
          <w:lang w:val="fi-FI"/>
        </w:rPr>
        <w:tab/>
        <w:t>- Đồ dùng dạy hoc mỗi HS một chữ cái N, S và đọc trước bài đối xứng trục.</w:t>
      </w:r>
    </w:p>
    <w:p w:rsidR="00153051" w:rsidRDefault="00AD6B3D" w:rsidP="00AD6B3D">
      <w:r w:rsidRPr="00A34AEC">
        <w:rPr>
          <w:rFonts w:ascii="Times New Roman" w:hAnsi="Times New Roman"/>
          <w:sz w:val="28"/>
          <w:szCs w:val="28"/>
          <w:lang w:val="fi-FI"/>
        </w:rPr>
        <w:tab/>
      </w:r>
      <w:r w:rsidRPr="00D71201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34AEC">
        <w:rPr>
          <w:rFonts w:ascii="Times New Roman" w:hAnsi="Times New Roman"/>
          <w:sz w:val="28"/>
          <w:szCs w:val="28"/>
          <w:lang w:val="fi-FI"/>
        </w:rPr>
        <w:t>Làm bài 82, 84 SBT</w:t>
      </w:r>
    </w:p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64670"/>
    <w:multiLevelType w:val="hybridMultilevel"/>
    <w:tmpl w:val="F9ACF428"/>
    <w:lvl w:ilvl="0" w:tplc="6D3AC3E6">
      <w:start w:val="2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3D"/>
    <w:rsid w:val="000E4B64"/>
    <w:rsid w:val="00153051"/>
    <w:rsid w:val="006A7052"/>
    <w:rsid w:val="00A242FA"/>
    <w:rsid w:val="00AD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C998C5"/>
  <w15:chartTrackingRefBased/>
  <w15:docId w15:val="{620A3B11-E725-4B8B-A51C-BBCD0B6B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B3D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1.bin"/><Relationship Id="rId5" Type="http://schemas.openxmlformats.org/officeDocument/2006/relationships/image" Target="media/image1.wmf"/><Relationship Id="rId15" Type="http://schemas.openxmlformats.org/officeDocument/2006/relationships/oleObject" Target="embeddings/oleObject3.bin"/><Relationship Id="rId10" Type="http://schemas.openxmlformats.org/officeDocument/2006/relationships/image" Target="media/image6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</cp:revision>
  <dcterms:created xsi:type="dcterms:W3CDTF">2023-08-15T14:32:00Z</dcterms:created>
  <dcterms:modified xsi:type="dcterms:W3CDTF">2023-08-15T21:51:00Z</dcterms:modified>
</cp:coreProperties>
</file>