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AF0" w:rsidRDefault="00B00AF0" w:rsidP="00B00AF0">
      <w:pPr>
        <w:pStyle w:val="NormalWeb"/>
        <w:shd w:val="clear" w:color="auto" w:fill="FFFFFF"/>
        <w:spacing w:before="0" w:beforeAutospacing="0" w:after="0" w:afterAutospacing="0" w:line="288" w:lineRule="auto"/>
        <w:rPr>
          <w:rStyle w:val="Strong"/>
          <w:iCs/>
          <w:color w:val="000000"/>
          <w:sz w:val="27"/>
          <w:szCs w:val="27"/>
        </w:rPr>
      </w:pPr>
      <w:r>
        <w:rPr>
          <w:rStyle w:val="Strong"/>
          <w:iCs/>
          <w:color w:val="000000"/>
          <w:sz w:val="27"/>
          <w:szCs w:val="27"/>
        </w:rPr>
        <w:t>TRƯỜNG THCS TỨ LIÊN</w:t>
      </w:r>
    </w:p>
    <w:p w:rsidR="00B00AF0" w:rsidRPr="004C177E" w:rsidRDefault="00B00AF0" w:rsidP="00B00AF0">
      <w:pPr>
        <w:pStyle w:val="NormalWeb"/>
        <w:shd w:val="clear" w:color="auto" w:fill="FFFFFF"/>
        <w:spacing w:before="0" w:beforeAutospacing="0" w:after="0" w:afterAutospacing="0" w:line="288" w:lineRule="auto"/>
        <w:rPr>
          <w:rStyle w:val="Strong"/>
          <w:iCs/>
          <w:color w:val="000000"/>
          <w:sz w:val="32"/>
          <w:szCs w:val="32"/>
        </w:rPr>
      </w:pPr>
      <w:r>
        <w:rPr>
          <w:rStyle w:val="Strong"/>
          <w:iCs/>
          <w:color w:val="000000"/>
          <w:sz w:val="27"/>
          <w:szCs w:val="27"/>
        </w:rPr>
        <w:t xml:space="preserve">THƯ VIỆN </w:t>
      </w:r>
    </w:p>
    <w:p w:rsidR="00B00AF0" w:rsidRPr="005162BE" w:rsidRDefault="00B00AF0" w:rsidP="00B00AF0">
      <w:pPr>
        <w:pStyle w:val="NormalWeb"/>
        <w:shd w:val="clear" w:color="auto" w:fill="FFFFFF"/>
        <w:spacing w:before="0" w:beforeAutospacing="0" w:after="0" w:afterAutospacing="0" w:line="288" w:lineRule="auto"/>
        <w:rPr>
          <w:rStyle w:val="Strong"/>
          <w:iCs/>
          <w:color w:val="000000"/>
          <w:sz w:val="27"/>
          <w:szCs w:val="27"/>
        </w:rPr>
      </w:pPr>
    </w:p>
    <w:p w:rsidR="00B00AF0" w:rsidRPr="000A0069" w:rsidRDefault="00B00AF0" w:rsidP="00B00AF0">
      <w:pPr>
        <w:pStyle w:val="NormalWeb"/>
        <w:shd w:val="clear" w:color="auto" w:fill="FFFFFF"/>
        <w:spacing w:before="0" w:beforeAutospacing="0" w:after="0" w:afterAutospacing="0" w:line="288" w:lineRule="auto"/>
        <w:jc w:val="center"/>
        <w:rPr>
          <w:rStyle w:val="Strong"/>
          <w:iCs/>
          <w:color w:val="000000"/>
          <w:sz w:val="36"/>
          <w:szCs w:val="36"/>
        </w:rPr>
      </w:pPr>
      <w:r w:rsidRPr="000A0069">
        <w:rPr>
          <w:rStyle w:val="Strong"/>
          <w:iCs/>
          <w:color w:val="000000"/>
          <w:sz w:val="36"/>
          <w:szCs w:val="36"/>
        </w:rPr>
        <w:t>GIỚI THIỆU SÁCH</w:t>
      </w:r>
      <w:r w:rsidRPr="000A0069">
        <w:rPr>
          <w:rStyle w:val="Strong"/>
          <w:iCs/>
          <w:color w:val="000000"/>
          <w:sz w:val="36"/>
          <w:szCs w:val="36"/>
          <w:lang w:val="vi-VN"/>
        </w:rPr>
        <w:t xml:space="preserve"> THÁNG 11</w:t>
      </w:r>
      <w:r w:rsidRPr="000A0069">
        <w:rPr>
          <w:rStyle w:val="Strong"/>
          <w:iCs/>
          <w:color w:val="000000"/>
          <w:sz w:val="36"/>
          <w:szCs w:val="36"/>
        </w:rPr>
        <w:t xml:space="preserve"> </w:t>
      </w:r>
    </w:p>
    <w:p w:rsidR="00B00AF0" w:rsidRPr="000A0069" w:rsidRDefault="00B00AF0" w:rsidP="00B00AF0">
      <w:pPr>
        <w:pStyle w:val="NormalWeb"/>
        <w:shd w:val="clear" w:color="auto" w:fill="FFFFFF"/>
        <w:spacing w:before="0" w:beforeAutospacing="0" w:after="0" w:afterAutospacing="0" w:line="288" w:lineRule="auto"/>
        <w:jc w:val="center"/>
        <w:rPr>
          <w:b/>
          <w:bCs/>
          <w:iCs/>
          <w:color w:val="000000"/>
          <w:sz w:val="36"/>
          <w:szCs w:val="36"/>
        </w:rPr>
      </w:pPr>
      <w:r w:rsidRPr="000A0069">
        <w:rPr>
          <w:rStyle w:val="Strong"/>
          <w:iCs/>
          <w:color w:val="000000"/>
          <w:sz w:val="36"/>
          <w:szCs w:val="36"/>
        </w:rPr>
        <w:t>CHỦ ĐỀ “THẦY CÔ TRONG MẮT EM”</w:t>
      </w:r>
    </w:p>
    <w:p w:rsidR="00B00AF0" w:rsidRDefault="00B00AF0" w:rsidP="00B00AF0">
      <w:pPr>
        <w:shd w:val="clear" w:color="auto" w:fill="FFFFFF"/>
        <w:spacing w:after="150" w:line="240" w:lineRule="auto"/>
        <w:ind w:left="720" w:firstLine="720"/>
        <w:outlineLvl w:val="0"/>
        <w:rPr>
          <w:rFonts w:ascii="inherit" w:eastAsia="Times New Roman" w:hAnsi="inherit" w:cs="Helvetica"/>
          <w:color w:val="333333"/>
          <w:kern w:val="36"/>
          <w:sz w:val="32"/>
          <w:szCs w:val="32"/>
        </w:rPr>
      </w:pPr>
      <w:r>
        <w:rPr>
          <w:rFonts w:ascii="inherit" w:eastAsia="Times New Roman" w:hAnsi="inherit" w:cs="Helvetica"/>
          <w:color w:val="333333"/>
          <w:kern w:val="36"/>
          <w:sz w:val="36"/>
          <w:szCs w:val="36"/>
        </w:rPr>
        <w:t xml:space="preserve">        </w:t>
      </w:r>
      <w:r w:rsidRPr="000067C7">
        <w:rPr>
          <w:rFonts w:ascii="inherit" w:eastAsia="Times New Roman" w:hAnsi="inherit" w:cs="Helvetica"/>
          <w:kern w:val="36"/>
          <w:sz w:val="36"/>
          <w:szCs w:val="36"/>
        </w:rPr>
        <w:t xml:space="preserve">Cuốn sách: </w:t>
      </w:r>
      <w:proofErr w:type="gramStart"/>
      <w:r w:rsidRPr="00B00AF0">
        <w:rPr>
          <w:rFonts w:ascii="inherit" w:eastAsia="Times New Roman" w:hAnsi="inherit" w:cs="Helvetica"/>
          <w:kern w:val="36"/>
          <w:sz w:val="32"/>
          <w:szCs w:val="32"/>
        </w:rPr>
        <w:t>“</w:t>
      </w:r>
      <w:r w:rsidRPr="00B00AF0">
        <w:rPr>
          <w:rFonts w:ascii="inherit" w:eastAsia="Times New Roman" w:hAnsi="inherit" w:cs="Helvetica"/>
          <w:kern w:val="36"/>
          <w:sz w:val="32"/>
          <w:szCs w:val="32"/>
        </w:rPr>
        <w:t xml:space="preserve"> </w:t>
      </w:r>
      <w:r w:rsidRPr="00B00AF0">
        <w:rPr>
          <w:b/>
          <w:bCs/>
          <w:i/>
          <w:iCs/>
          <w:color w:val="000000"/>
          <w:sz w:val="32"/>
          <w:szCs w:val="32"/>
          <w:shd w:val="clear" w:color="auto" w:fill="FFFFFF"/>
        </w:rPr>
        <w:t>Chuyện</w:t>
      </w:r>
      <w:proofErr w:type="gramEnd"/>
      <w:r w:rsidRPr="00B00AF0">
        <w:rPr>
          <w:b/>
          <w:bCs/>
          <w:i/>
          <w:iCs/>
          <w:color w:val="000000"/>
          <w:sz w:val="32"/>
          <w:szCs w:val="32"/>
          <w:shd w:val="clear" w:color="auto" w:fill="FFFFFF"/>
        </w:rPr>
        <w:t xml:space="preserve"> về thầy cô và bạn bè</w:t>
      </w:r>
      <w:r w:rsidRPr="00B00AF0">
        <w:rPr>
          <w:rFonts w:ascii="inherit" w:eastAsia="Times New Roman" w:hAnsi="inherit" w:cs="Helvetica"/>
          <w:color w:val="333333"/>
          <w:kern w:val="36"/>
          <w:sz w:val="32"/>
          <w:szCs w:val="32"/>
        </w:rPr>
        <w:t>”</w:t>
      </w:r>
    </w:p>
    <w:p w:rsidR="00B00AF0" w:rsidRPr="00B00AF0" w:rsidRDefault="00B00AF0" w:rsidP="00B00AF0">
      <w:pPr>
        <w:shd w:val="clear" w:color="auto" w:fill="FFFFFF"/>
        <w:spacing w:after="150" w:line="240" w:lineRule="auto"/>
        <w:ind w:left="720" w:firstLine="720"/>
        <w:jc w:val="center"/>
        <w:outlineLvl w:val="0"/>
        <w:rPr>
          <w:rFonts w:ascii="inherit" w:eastAsia="Times New Roman" w:hAnsi="inherit" w:cs="Helvetica"/>
          <w:color w:val="333333"/>
          <w:kern w:val="36"/>
          <w:sz w:val="32"/>
          <w:szCs w:val="32"/>
        </w:rPr>
      </w:pPr>
      <w:r>
        <w:rPr>
          <w:noProof/>
        </w:rPr>
        <w:drawing>
          <wp:inline distT="0" distB="0" distL="0" distR="0" wp14:anchorId="4A8AE356" wp14:editId="4D4042C4">
            <wp:extent cx="2352675" cy="2686050"/>
            <wp:effectExtent l="0" t="0" r="9525" b="0"/>
            <wp:docPr id="2" name="Picture 2" descr="Giới thiệu sách tháng 11: Tuần 1 _ Chuyện về thầy, cô và bạn b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ới thiệu sách tháng 11: Tuần 1 _ Chuyện về thầy, cô và bạn bè."/>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52675" cy="2686050"/>
                    </a:xfrm>
                    <a:prstGeom prst="rect">
                      <a:avLst/>
                    </a:prstGeom>
                    <a:noFill/>
                    <a:ln>
                      <a:noFill/>
                    </a:ln>
                  </pic:spPr>
                </pic:pic>
              </a:graphicData>
            </a:graphic>
          </wp:inline>
        </w:drawing>
      </w:r>
    </w:p>
    <w:p w:rsidR="00B00AF0" w:rsidRPr="00B00AF0" w:rsidRDefault="00B00AF0" w:rsidP="00B00AF0">
      <w:pPr>
        <w:pStyle w:val="NormalWeb"/>
        <w:shd w:val="clear" w:color="auto" w:fill="FFFFFF"/>
        <w:spacing w:before="0" w:beforeAutospacing="0" w:after="0" w:afterAutospacing="0" w:line="288" w:lineRule="auto"/>
        <w:rPr>
          <w:b/>
          <w:bCs/>
          <w:color w:val="000000"/>
          <w:sz w:val="28"/>
          <w:szCs w:val="28"/>
          <w:shd w:val="clear" w:color="auto" w:fill="FFFFFF"/>
        </w:rPr>
      </w:pP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i/>
          <w:iCs/>
          <w:color w:val="000000"/>
          <w:sz w:val="28"/>
          <w:szCs w:val="28"/>
          <w:shd w:val="clear" w:color="auto" w:fill="FFFFFF"/>
        </w:rPr>
        <w:t xml:space="preserve">Kính thưa các thầy cô giáo, cùng các </w:t>
      </w:r>
      <w:proofErr w:type="gramStart"/>
      <w:r w:rsidRPr="00B00AF0">
        <w:rPr>
          <w:i/>
          <w:iCs/>
          <w:color w:val="000000"/>
          <w:sz w:val="28"/>
          <w:szCs w:val="28"/>
          <w:shd w:val="clear" w:color="auto" w:fill="FFFFFF"/>
        </w:rPr>
        <w:t>bạn  học</w:t>
      </w:r>
      <w:proofErr w:type="gramEnd"/>
      <w:r w:rsidRPr="00B00AF0">
        <w:rPr>
          <w:i/>
          <w:iCs/>
          <w:color w:val="000000"/>
          <w:sz w:val="28"/>
          <w:szCs w:val="28"/>
          <w:shd w:val="clear" w:color="auto" w:fill="FFFFFF"/>
        </w:rPr>
        <w:t xml:space="preserve"> sinh thân mến!</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rFonts w:ascii="Calibri" w:hAnsi="Calibri" w:cs="Calibri"/>
          <w:color w:val="333333"/>
          <w:sz w:val="28"/>
          <w:szCs w:val="28"/>
          <w:shd w:val="clear" w:color="auto" w:fill="FFFFFF"/>
        </w:rPr>
        <w:t> </w:t>
      </w:r>
      <w:r w:rsidRPr="00B00AF0">
        <w:rPr>
          <w:color w:val="000000"/>
          <w:sz w:val="28"/>
          <w:szCs w:val="28"/>
          <w:shd w:val="clear" w:color="auto" w:fill="FFFFFF"/>
        </w:rPr>
        <w:t>“</w:t>
      </w:r>
      <w:r w:rsidRPr="00B00AF0">
        <w:rPr>
          <w:i/>
          <w:iCs/>
          <w:color w:val="000000"/>
          <w:sz w:val="28"/>
          <w:szCs w:val="28"/>
          <w:shd w:val="clear" w:color="auto" w:fill="FFFFFF"/>
        </w:rPr>
        <w:t>Trên khắp nẻo đường của Tổ quốc xanh tươi, có những loài hoa thơm đậm đà sắc hương, có những bài ca nghe rạo rực lòng người. Bài ca ấy, loài hoa ấy, đẹp như em- người giáo viên nhân dân</w:t>
      </w:r>
      <w:r w:rsidRPr="00B00AF0">
        <w:rPr>
          <w:color w:val="000000"/>
          <w:sz w:val="28"/>
          <w:szCs w:val="28"/>
          <w:shd w:val="clear" w:color="auto" w:fill="FFFFFF"/>
        </w:rPr>
        <w:t>…” Lời bài hát thật hay và thật đúng với những người thầy đang ngày đêm cống hiến thầm lặng cho bao thế hệ học trò chúng mình. Chắc hẳn khi bước chân vào sau cánh cổng trường học, ai trong chúng ta cũng nhớ về hình ảnh các thầy cô giáo – những người trực tiếp mang cho ta tri thức vô tận và niềm tin yêu cuộc sống bằng tinh yêu và niềm tự hào.</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color w:val="000000"/>
          <w:sz w:val="28"/>
          <w:szCs w:val="28"/>
          <w:shd w:val="clear" w:color="auto" w:fill="FFFFFF"/>
        </w:rPr>
        <w:t xml:space="preserve">Hòa trong không khí hân hoan hướng về Ngày nhà giáo Việt nam 20/11, ngày mà cả nước tri ân, tôn vinh sự cống hiến miệt mài của các thầy, cô giáo, trong buổi giới thiệu </w:t>
      </w:r>
      <w:proofErr w:type="gramStart"/>
      <w:r w:rsidRPr="00B00AF0">
        <w:rPr>
          <w:color w:val="000000"/>
          <w:sz w:val="28"/>
          <w:szCs w:val="28"/>
          <w:shd w:val="clear" w:color="auto" w:fill="FFFFFF"/>
        </w:rPr>
        <w:t>sách  tháng</w:t>
      </w:r>
      <w:proofErr w:type="gramEnd"/>
      <w:r w:rsidRPr="00B00AF0">
        <w:rPr>
          <w:color w:val="000000"/>
          <w:sz w:val="28"/>
          <w:szCs w:val="28"/>
          <w:shd w:val="clear" w:color="auto" w:fill="FFFFFF"/>
        </w:rPr>
        <w:t xml:space="preserve"> 11 hôm nay, thư viện  xin trân trọng gửi tới quý thầy cô và các bạn học sinh cuốn sách “</w:t>
      </w:r>
      <w:r w:rsidRPr="00B00AF0">
        <w:rPr>
          <w:b/>
          <w:bCs/>
          <w:i/>
          <w:iCs/>
          <w:color w:val="000000"/>
          <w:sz w:val="28"/>
          <w:szCs w:val="28"/>
          <w:shd w:val="clear" w:color="auto" w:fill="FFFFFF"/>
        </w:rPr>
        <w:t>Chuyện về thầy cô và bạn bè</w:t>
      </w:r>
      <w:r w:rsidRPr="00B00AF0">
        <w:rPr>
          <w:color w:val="000000"/>
          <w:sz w:val="28"/>
          <w:szCs w:val="28"/>
          <w:shd w:val="clear" w:color="auto" w:fill="FFFFFF"/>
        </w:rPr>
        <w:t xml:space="preserve">” của tác giả Mai Hương và Chí Thành, được nhà xuất bản Thế giới và công ty Văn hóa Đinh Tị ấn hành năm 2020. Sách dày 179 trang giấy, khổ 13×20,5cm. Ấn tượng đầ tiên khi các bạn cầm </w:t>
      </w:r>
      <w:r w:rsidRPr="00B00AF0">
        <w:rPr>
          <w:color w:val="000000"/>
          <w:sz w:val="28"/>
          <w:szCs w:val="28"/>
          <w:shd w:val="clear" w:color="auto" w:fill="FFFFFF"/>
        </w:rPr>
        <w:lastRenderedPageBreak/>
        <w:t>trên tay là một màu hồng nhã nhặn với hình trang trí trung tâm là một chiếc bình thủy tinh chứa đựng bao ước mơ, hoài bão của học trò mà phía sau đó là hình ảnh của người thầy đáng kính. Cuốn sách có trang bìa được trang trí rất hài hòa, giản đơn như vậy nhưng lại mang đầy ý nghĩa.</w:t>
      </w:r>
    </w:p>
    <w:p w:rsidR="00B00AF0" w:rsidRDefault="00B00AF0" w:rsidP="00B00AF0">
      <w:pPr>
        <w:pStyle w:val="NormalWeb"/>
        <w:shd w:val="clear" w:color="auto" w:fill="FFFFFF"/>
        <w:spacing w:before="0" w:beforeAutospacing="0" w:after="0" w:afterAutospacing="0" w:line="288" w:lineRule="auto"/>
        <w:ind w:firstLine="720"/>
        <w:jc w:val="both"/>
        <w:rPr>
          <w:i/>
          <w:iCs/>
          <w:color w:val="000000"/>
          <w:sz w:val="28"/>
          <w:szCs w:val="28"/>
          <w:shd w:val="clear" w:color="auto" w:fill="FFFFFF"/>
        </w:rPr>
      </w:pPr>
      <w:r w:rsidRPr="00B00AF0">
        <w:rPr>
          <w:color w:val="000000"/>
          <w:sz w:val="28"/>
          <w:szCs w:val="28"/>
          <w:shd w:val="clear" w:color="auto" w:fill="FFFFFF"/>
        </w:rPr>
        <w:t>Các bạn à, ai trong quãng đời học sinh cũng có cho mình một thầy, cô giáo mà mình yêu quý và có lẽ bạn sẽ tìm thấy trong cuốn sách </w:t>
      </w:r>
      <w:r w:rsidRPr="00B00AF0">
        <w:rPr>
          <w:b/>
          <w:bCs/>
          <w:i/>
          <w:iCs/>
          <w:color w:val="000000"/>
          <w:sz w:val="28"/>
          <w:szCs w:val="28"/>
          <w:shd w:val="clear" w:color="auto" w:fill="FFFFFF"/>
        </w:rPr>
        <w:t>“Chuyện về thầy cô và bạn bè”</w:t>
      </w:r>
      <w:r w:rsidRPr="00B00AF0">
        <w:rPr>
          <w:color w:val="000000"/>
          <w:sz w:val="28"/>
          <w:szCs w:val="28"/>
          <w:shd w:val="clear" w:color="auto" w:fill="FFFFFF"/>
        </w:rPr>
        <w:t> bóng dáng thân quen của một người thầy, người cô đã từng là một phần tươi đẹp trong quãng đời ấy của bạn. Mở cuốn sách, bạn sẽ thấy 41 câu chuyện như 41 ngọn nến đang khơi gợi lên những dòng tâm sự chân thực và thắp sáng ký ức sống động, đẹp đẽ về những người thầy, người cô của riêng mỗi chúng ta như: </w:t>
      </w:r>
      <w:r w:rsidRPr="00B00AF0">
        <w:rPr>
          <w:i/>
          <w:iCs/>
          <w:color w:val="000000"/>
          <w:sz w:val="28"/>
          <w:szCs w:val="28"/>
          <w:shd w:val="clear" w:color="auto" w:fill="FFFFFF"/>
        </w:rPr>
        <w:t>Lời thầy dạy, Lớp học về lòng trắc ẩn, Bài học của thầy Mỹ thuật, Đôi tay cô…</w:t>
      </w:r>
    </w:p>
    <w:p w:rsidR="00B00AF0" w:rsidRPr="00B00AF0" w:rsidRDefault="00B00AF0" w:rsidP="00B00AF0">
      <w:pPr>
        <w:pStyle w:val="NormalWeb"/>
        <w:shd w:val="clear" w:color="auto" w:fill="FFFFFF"/>
        <w:spacing w:before="0" w:beforeAutospacing="0" w:after="0" w:afterAutospacing="0" w:line="288" w:lineRule="auto"/>
        <w:ind w:firstLine="720"/>
        <w:jc w:val="center"/>
        <w:rPr>
          <w:rFonts w:ascii="Arial" w:hAnsi="Arial" w:cs="Arial"/>
          <w:color w:val="333333"/>
          <w:sz w:val="28"/>
          <w:szCs w:val="28"/>
        </w:rPr>
      </w:pP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color w:val="000000"/>
          <w:sz w:val="28"/>
          <w:szCs w:val="28"/>
          <w:shd w:val="clear" w:color="auto" w:fill="FFFFFF"/>
        </w:rPr>
        <w:t>Ngày hôm nay, chúng mình cùng đến với câu chuyện </w:t>
      </w:r>
      <w:r w:rsidRPr="00B00AF0">
        <w:rPr>
          <w:i/>
          <w:iCs/>
          <w:color w:val="000000"/>
          <w:sz w:val="28"/>
          <w:szCs w:val="28"/>
          <w:shd w:val="clear" w:color="auto" w:fill="FFFFFF"/>
        </w:rPr>
        <w:t>Xin cô tha lỗi</w:t>
      </w:r>
      <w:r w:rsidRPr="00B00AF0">
        <w:rPr>
          <w:color w:val="000000"/>
          <w:sz w:val="28"/>
          <w:szCs w:val="28"/>
          <w:shd w:val="clear" w:color="auto" w:fill="FFFFFF"/>
        </w:rPr>
        <w:t> với những dòng tâm tư đầy xúc động: … "</w:t>
      </w:r>
      <w:r w:rsidRPr="00B00AF0">
        <w:rPr>
          <w:i/>
          <w:iCs/>
          <w:color w:val="000000"/>
          <w:sz w:val="28"/>
          <w:szCs w:val="28"/>
          <w:shd w:val="clear" w:color="auto" w:fill="FFFFFF"/>
        </w:rPr>
        <w:t>Tôi chỉ có một người mà tôi kính trọng, là cô. Tôi quyết tâm một ngày nào đó, khi thành đạt trở về sẽ quỳ xin lỗi cô, để nói với cô rằng thằng học trò mà cô đã đến nhà nó không biết bao nhiêu lần, phải bảo lãnh với nhà trường để nó khỏi bị kỷ luật vì hành động vô lễ, cái thằng đã ngồi suốt năm học lớp chín từ chiều đến mười giờ đêm ở nhà cô để cô khảo bài cho nó, cái thằng đã trét mắt mèo vào ghế cô và cũng là cái thằng khóc ròng khi cầm trên tay chiếc áo trắng mới tinh cô gửi vào đầu năm lớp mười, nó đã không phụ lòng cô.”</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i/>
          <w:iCs/>
          <w:color w:val="000000"/>
          <w:sz w:val="28"/>
          <w:szCs w:val="28"/>
          <w:shd w:val="clear" w:color="auto" w:fill="FFFFFF"/>
        </w:rPr>
        <w:t>Tôi đã đi hết con đường cô mong đợi. Tôi có gần như nhiều thứ trong đời, nhưng mãi mãi lời xin lỗi cô tôi không bao giờ nói được... Cô đã không chờ đợi được đến khi tôi có thể nói lời xin lỗi. Mãi mãi cho đến hết cuộc đời này, tôi vẫn không bao giờ còn có cơ hội xin cô tha lỗi! Cô giáo tôi đã đi mãi, rất xa, khi còn rất trẻ…</w:t>
      </w:r>
      <w:r w:rsidRPr="00B00AF0">
        <w:rPr>
          <w:color w:val="000000"/>
          <w:sz w:val="28"/>
          <w:szCs w:val="28"/>
          <w:shd w:val="clear" w:color="auto" w:fill="FFFFFF"/>
        </w:rPr>
        <w:t> Câu chuyện đã để cho ta nhiều suy tư sâu sắc: Có những lời xin lỗi không bao giờ là quá muộn, nhưng cũng có những lời xin lỗi lại là quá muộn để nói ra các bạn à!</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i/>
          <w:iCs/>
          <w:color w:val="000000"/>
          <w:sz w:val="28"/>
          <w:szCs w:val="28"/>
          <w:shd w:val="clear" w:color="auto" w:fill="FFFFFF"/>
        </w:rPr>
        <w:t>Kính thưa thầy giáo cô giáo và các bạn học sinh thân mến!</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color w:val="000000"/>
          <w:sz w:val="28"/>
          <w:szCs w:val="28"/>
          <w:shd w:val="clear" w:color="auto" w:fill="FFFFFF"/>
        </w:rPr>
        <w:t xml:space="preserve">Qua cuốn sách, các bạn có thể thấy đâu đó bóng dáng người Thầy, người Cô những người đã ngày đêm dạy dỗ chúng ta, ngày đêm miệt mài bên ánh đèn để thắp sáng ước mơ cho bao thế hệ học trò và đâu </w:t>
      </w:r>
      <w:proofErr w:type="gramStart"/>
      <w:r w:rsidRPr="00B00AF0">
        <w:rPr>
          <w:color w:val="000000"/>
          <w:sz w:val="28"/>
          <w:szCs w:val="28"/>
          <w:shd w:val="clear" w:color="auto" w:fill="FFFFFF"/>
        </w:rPr>
        <w:t>đó  cũng</w:t>
      </w:r>
      <w:proofErr w:type="gramEnd"/>
      <w:r w:rsidRPr="00B00AF0">
        <w:rPr>
          <w:color w:val="000000"/>
          <w:sz w:val="28"/>
          <w:szCs w:val="28"/>
          <w:shd w:val="clear" w:color="auto" w:fill="FFFFFF"/>
        </w:rPr>
        <w:t xml:space="preserve"> thấy một chút mình trong đó. Không phải chỉ riêng ngày 20/11 mà có thể bất kỳ ngày nào trong năm chúng ta vẫn có thể gửi tới quý Thầy Cô của mình những lời tri ân, những dòng tâm sự, những lời </w:t>
      </w:r>
      <w:r w:rsidRPr="00B00AF0">
        <w:rPr>
          <w:color w:val="000000"/>
          <w:sz w:val="28"/>
          <w:szCs w:val="28"/>
          <w:shd w:val="clear" w:color="auto" w:fill="FFFFFF"/>
        </w:rPr>
        <w:lastRenderedPageBreak/>
        <w:t>xin lỗi, lời cảm ơn. Thầy Cô luôn mở rộng vòng tay yêu thương để đón nhận, cho dù ta thành công hay thất bại trên đường đời.</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color w:val="000000"/>
          <w:sz w:val="28"/>
          <w:szCs w:val="28"/>
          <w:shd w:val="clear" w:color="auto" w:fill="FFFFFF"/>
        </w:rPr>
        <w:t>Và đã có ai đó nói rằng: “Nghề giáo như nghề chèo đò, phải đưa những con đò đến được bờ bên kia.” Thật đúng như vậy, để làm tròn sứ mệnh cao cả của mình, “người đưa đò’ phải cố gắng giữ làm sao cho đò được vững chắc. Mà có ai biết được rằng, trong suốt chặng đường ấy, họ phải vượt qua bao nhiêu gian nan vất vả. Phải, “người đưa đò” phải dùng hết sức lực của bản thân để chống chọi những khi có “mưa to”, “gió lớn”. Rồi khi đã đưa được khách qua sông, “người đưa đò” lại quay về bến bên kia để tiếp tục thực hiện sứ mệnh cao cả ấy. Và cứ thế, cứ thế, những người thầy đã dành cả cuộc đời để dạy dỗ cho tất cả những đứa con thân yêu của họ, không quản khó khăn, mệt mỏi, bởi vì trong trái tim họ chỉ có duy nhất một khát khao – uốn nắn, dạy dỗ lớp trẻ hôm nay thành người.</w:t>
      </w:r>
    </w:p>
    <w:p w:rsidR="00B00AF0" w:rsidRPr="00B00AF0" w:rsidRDefault="00B00AF0" w:rsidP="00B00AF0">
      <w:pPr>
        <w:pStyle w:val="NormalWeb"/>
        <w:shd w:val="clear" w:color="auto" w:fill="FFFFFF"/>
        <w:spacing w:before="0" w:beforeAutospacing="0" w:after="0" w:afterAutospacing="0" w:line="288" w:lineRule="auto"/>
        <w:jc w:val="both"/>
        <w:rPr>
          <w:rFonts w:ascii="Arial" w:hAnsi="Arial" w:cs="Arial"/>
          <w:color w:val="333333"/>
          <w:sz w:val="28"/>
          <w:szCs w:val="28"/>
        </w:rPr>
      </w:pPr>
      <w:r w:rsidRPr="00B00AF0">
        <w:rPr>
          <w:rFonts w:ascii="Calibri" w:hAnsi="Calibri" w:cs="Calibri"/>
          <w:b/>
          <w:bCs/>
          <w:color w:val="333333"/>
          <w:sz w:val="28"/>
          <w:szCs w:val="28"/>
          <w:shd w:val="clear" w:color="auto" w:fill="FFFFFF"/>
        </w:rPr>
        <w:t>                     </w:t>
      </w:r>
      <w:proofErr w:type="gramStart"/>
      <w:r w:rsidRPr="00B00AF0">
        <w:rPr>
          <w:i/>
          <w:iCs/>
          <w:color w:val="000000"/>
          <w:sz w:val="28"/>
          <w:szCs w:val="28"/>
          <w:shd w:val="clear" w:color="auto" w:fill="FFFFFF"/>
        </w:rPr>
        <w:t>“ Thầm</w:t>
      </w:r>
      <w:proofErr w:type="gramEnd"/>
      <w:r w:rsidRPr="00B00AF0">
        <w:rPr>
          <w:i/>
          <w:iCs/>
          <w:color w:val="000000"/>
          <w:sz w:val="28"/>
          <w:szCs w:val="28"/>
          <w:shd w:val="clear" w:color="auto" w:fill="FFFFFF"/>
        </w:rPr>
        <w:t xml:space="preserve"> lặng những chuyến đò không tên</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i/>
          <w:iCs/>
          <w:color w:val="000000"/>
          <w:sz w:val="28"/>
          <w:szCs w:val="28"/>
          <w:shd w:val="clear" w:color="auto" w:fill="FFFFFF"/>
        </w:rPr>
        <w:t>               Cô trăn trở với bao người khách lạ</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i/>
          <w:iCs/>
          <w:color w:val="000000"/>
          <w:sz w:val="28"/>
          <w:szCs w:val="28"/>
          <w:shd w:val="clear" w:color="auto" w:fill="FFFFFF"/>
        </w:rPr>
        <w:t>               Học trò cô mỗi người đi một ngả</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i/>
          <w:iCs/>
          <w:color w:val="000000"/>
          <w:sz w:val="28"/>
          <w:szCs w:val="28"/>
          <w:shd w:val="clear" w:color="auto" w:fill="FFFFFF"/>
        </w:rPr>
        <w:t>               Mỗi bàn tay xây đắp một công trình”</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color w:val="000000"/>
          <w:sz w:val="28"/>
          <w:szCs w:val="28"/>
          <w:shd w:val="clear" w:color="auto" w:fill="FFFFFF"/>
        </w:rPr>
        <w:t>Các bạn học sinh thân mến! </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b/>
          <w:bCs/>
          <w:i/>
          <w:iCs/>
          <w:color w:val="000000"/>
          <w:sz w:val="28"/>
          <w:szCs w:val="28"/>
          <w:shd w:val="clear" w:color="auto" w:fill="FFFFFF"/>
        </w:rPr>
        <w:t>“Chuyện về thầy cô và bạn bè”</w:t>
      </w:r>
      <w:r w:rsidRPr="00B00AF0">
        <w:rPr>
          <w:color w:val="000000"/>
          <w:sz w:val="28"/>
          <w:szCs w:val="28"/>
          <w:shd w:val="clear" w:color="auto" w:fill="FFFFFF"/>
        </w:rPr>
        <w:t> có thể là một trong những lựa chọn, một món quà nhỏ nhưng ý nghĩa để chúng ta gửi đến những thầy cô kính yêu của mình nhân ngày Nhà giáo Việt Nam 20/11 và mình tin rằng, sau khi đọc xong cuốn sách này, các bạn hãy học tập tốt hơn nữa, làm được nhiều việc tốt hơn nữa để tri ân thầy cô.</w:t>
      </w:r>
    </w:p>
    <w:p w:rsidR="00B00AF0" w:rsidRPr="00B00AF0" w:rsidRDefault="00B00AF0" w:rsidP="00B00AF0">
      <w:pPr>
        <w:pStyle w:val="NormalWeb"/>
        <w:shd w:val="clear" w:color="auto" w:fill="FFFFFF"/>
        <w:spacing w:before="0" w:beforeAutospacing="0" w:after="0" w:afterAutospacing="0" w:line="288" w:lineRule="auto"/>
        <w:ind w:firstLine="720"/>
        <w:jc w:val="both"/>
        <w:rPr>
          <w:rFonts w:ascii="Arial" w:hAnsi="Arial" w:cs="Arial"/>
          <w:color w:val="333333"/>
          <w:sz w:val="28"/>
          <w:szCs w:val="28"/>
        </w:rPr>
      </w:pPr>
      <w:r w:rsidRPr="00B00AF0">
        <w:rPr>
          <w:color w:val="000000"/>
          <w:sz w:val="28"/>
          <w:szCs w:val="28"/>
          <w:shd w:val="clear" w:color="auto" w:fill="FFFFFF"/>
        </w:rPr>
        <w:t>Cuốn sách hiện đang có tại thư viện trường</w:t>
      </w:r>
      <w:r>
        <w:rPr>
          <w:color w:val="000000"/>
          <w:sz w:val="28"/>
          <w:szCs w:val="28"/>
          <w:shd w:val="clear" w:color="auto" w:fill="FFFFFF"/>
        </w:rPr>
        <w:t xml:space="preserve"> THCS Tứ Liên</w:t>
      </w:r>
      <w:r w:rsidRPr="00B00AF0">
        <w:rPr>
          <w:color w:val="000000"/>
          <w:sz w:val="28"/>
          <w:szCs w:val="28"/>
          <w:shd w:val="clear" w:color="auto" w:fill="FFFFFF"/>
        </w:rPr>
        <w:t>, xin trân trọng kính mời thầy cô và các bạn cùng đọc.</w:t>
      </w:r>
    </w:p>
    <w:p w:rsidR="00673B49" w:rsidRDefault="00673B49" w:rsidP="00B00AF0">
      <w:pPr>
        <w:spacing w:after="0" w:line="288" w:lineRule="auto"/>
        <w:rPr>
          <w:sz w:val="28"/>
          <w:szCs w:val="28"/>
        </w:rPr>
      </w:pPr>
    </w:p>
    <w:p w:rsidR="00B00AF0" w:rsidRPr="0035130B" w:rsidRDefault="00B00AF0" w:rsidP="00B00AF0">
      <w:pPr>
        <w:shd w:val="clear" w:color="auto" w:fill="FFFFFF"/>
        <w:spacing w:line="312" w:lineRule="auto"/>
        <w:ind w:left="4320"/>
        <w:rPr>
          <w:rFonts w:ascii="Times New Roman" w:hAnsi="Times New Roman"/>
          <w:color w:val="000000"/>
          <w:sz w:val="28"/>
          <w:szCs w:val="28"/>
        </w:rPr>
      </w:pPr>
      <w:r>
        <w:rPr>
          <w:i/>
          <w:iCs/>
          <w:color w:val="000000"/>
          <w:sz w:val="28"/>
          <w:szCs w:val="28"/>
        </w:rPr>
        <w:t xml:space="preserve">      </w:t>
      </w:r>
      <w:r w:rsidRPr="0035130B">
        <w:rPr>
          <w:rFonts w:ascii="Times New Roman" w:hAnsi="Times New Roman"/>
          <w:i/>
          <w:iCs/>
          <w:color w:val="000000"/>
          <w:sz w:val="28"/>
          <w:szCs w:val="28"/>
        </w:rPr>
        <w:t>Tứ</w:t>
      </w:r>
      <w:r>
        <w:rPr>
          <w:i/>
          <w:iCs/>
          <w:color w:val="000000"/>
          <w:sz w:val="28"/>
          <w:szCs w:val="28"/>
        </w:rPr>
        <w:t xml:space="preserve"> Liên,</w:t>
      </w:r>
      <w:r w:rsidRPr="0035130B">
        <w:rPr>
          <w:rFonts w:ascii="Times New Roman" w:hAnsi="Times New Roman"/>
          <w:bCs/>
          <w:i/>
          <w:iCs/>
          <w:color w:val="000000"/>
          <w:sz w:val="28"/>
          <w:szCs w:val="28"/>
        </w:rPr>
        <w:t xml:space="preserve"> ngày </w:t>
      </w:r>
      <w:r>
        <w:rPr>
          <w:rFonts w:ascii="Times New Roman" w:hAnsi="Times New Roman"/>
          <w:bCs/>
          <w:i/>
          <w:iCs/>
          <w:color w:val="000000"/>
          <w:sz w:val="28"/>
          <w:szCs w:val="28"/>
          <w:lang w:val="vi-VN"/>
        </w:rPr>
        <w:t>0</w:t>
      </w:r>
      <w:r>
        <w:rPr>
          <w:bCs/>
          <w:i/>
          <w:iCs/>
          <w:color w:val="000000"/>
          <w:sz w:val="28"/>
          <w:szCs w:val="28"/>
        </w:rPr>
        <w:t>3</w:t>
      </w:r>
      <w:r w:rsidRPr="0035130B">
        <w:rPr>
          <w:rFonts w:ascii="Times New Roman" w:hAnsi="Times New Roman"/>
          <w:bCs/>
          <w:i/>
          <w:iCs/>
          <w:color w:val="000000"/>
          <w:sz w:val="28"/>
          <w:szCs w:val="28"/>
        </w:rPr>
        <w:t xml:space="preserve"> tháng </w:t>
      </w:r>
      <w:r>
        <w:rPr>
          <w:bCs/>
          <w:i/>
          <w:iCs/>
          <w:color w:val="000000"/>
          <w:sz w:val="28"/>
          <w:szCs w:val="28"/>
          <w:lang w:val="vi-VN"/>
        </w:rPr>
        <w:t>1</w:t>
      </w:r>
      <w:r>
        <w:rPr>
          <w:bCs/>
          <w:i/>
          <w:iCs/>
          <w:color w:val="000000"/>
          <w:sz w:val="28"/>
          <w:szCs w:val="28"/>
        </w:rPr>
        <w:t>1 năm 2023</w:t>
      </w:r>
    </w:p>
    <w:tbl>
      <w:tblPr>
        <w:tblW w:w="0" w:type="auto"/>
        <w:jc w:val="center"/>
        <w:tblCellMar>
          <w:left w:w="0" w:type="dxa"/>
          <w:right w:w="0" w:type="dxa"/>
        </w:tblCellMar>
        <w:tblLook w:val="04A0" w:firstRow="1" w:lastRow="0" w:firstColumn="1" w:lastColumn="0" w:noHBand="0" w:noVBand="1"/>
      </w:tblPr>
      <w:tblGrid>
        <w:gridCol w:w="3096"/>
        <w:gridCol w:w="3096"/>
        <w:gridCol w:w="3096"/>
      </w:tblGrid>
      <w:tr w:rsidR="00B00AF0" w:rsidTr="003D2876">
        <w:trPr>
          <w:jc w:val="center"/>
        </w:trPr>
        <w:tc>
          <w:tcPr>
            <w:tcW w:w="3096" w:type="dxa"/>
            <w:tcMar>
              <w:top w:w="0" w:type="dxa"/>
              <w:left w:w="108" w:type="dxa"/>
              <w:bottom w:w="0" w:type="dxa"/>
              <w:right w:w="108" w:type="dxa"/>
            </w:tcMar>
          </w:tcPr>
          <w:p w:rsidR="00B00AF0" w:rsidRPr="006751C1" w:rsidRDefault="00B00AF0" w:rsidP="003D2876">
            <w:pPr>
              <w:spacing w:before="100" w:beforeAutospacing="1" w:after="100" w:afterAutospacing="1" w:line="312" w:lineRule="auto"/>
              <w:jc w:val="center"/>
              <w:rPr>
                <w:rFonts w:ascii="Times New Roman" w:hAnsi="Times New Roman" w:cs="Times New Roman"/>
                <w:b/>
                <w:sz w:val="28"/>
                <w:szCs w:val="28"/>
                <w:lang w:val="vi-VN"/>
              </w:rPr>
            </w:pPr>
            <w:bookmarkStart w:id="0" w:name="_GoBack"/>
            <w:bookmarkEnd w:id="0"/>
          </w:p>
        </w:tc>
        <w:tc>
          <w:tcPr>
            <w:tcW w:w="3096" w:type="dxa"/>
            <w:tcMar>
              <w:top w:w="0" w:type="dxa"/>
              <w:left w:w="108" w:type="dxa"/>
              <w:bottom w:w="0" w:type="dxa"/>
              <w:right w:w="108" w:type="dxa"/>
            </w:tcMar>
          </w:tcPr>
          <w:p w:rsidR="00B00AF0" w:rsidRDefault="00B00AF0" w:rsidP="003D2876">
            <w:pPr>
              <w:spacing w:before="100" w:beforeAutospacing="1" w:after="100" w:afterAutospacing="1" w:line="312" w:lineRule="auto"/>
              <w:jc w:val="center"/>
              <w:rPr>
                <w:rFonts w:ascii="Times New Roman" w:hAnsi="Times New Roman" w:cs="Times New Roman"/>
                <w:sz w:val="28"/>
                <w:szCs w:val="28"/>
              </w:rPr>
            </w:pPr>
          </w:p>
        </w:tc>
        <w:tc>
          <w:tcPr>
            <w:tcW w:w="3096" w:type="dxa"/>
            <w:tcMar>
              <w:top w:w="0" w:type="dxa"/>
              <w:left w:w="108" w:type="dxa"/>
              <w:bottom w:w="0" w:type="dxa"/>
              <w:right w:w="108" w:type="dxa"/>
            </w:tcMar>
          </w:tcPr>
          <w:p w:rsidR="00B00AF0" w:rsidRDefault="00B00AF0" w:rsidP="003D2876">
            <w:pPr>
              <w:spacing w:before="100" w:beforeAutospacing="1" w:after="100" w:afterAutospacing="1" w:line="312" w:lineRule="auto"/>
              <w:rPr>
                <w:rFonts w:ascii="Times New Roman" w:hAnsi="Times New Roman" w:cs="Times New Roman"/>
                <w:b/>
                <w:sz w:val="28"/>
                <w:szCs w:val="28"/>
                <w:lang w:val="vi-VN"/>
              </w:rPr>
            </w:pPr>
          </w:p>
        </w:tc>
      </w:tr>
    </w:tbl>
    <w:p w:rsidR="00B00AF0" w:rsidRPr="00B00AF0" w:rsidRDefault="00B00AF0" w:rsidP="00B00AF0">
      <w:pPr>
        <w:spacing w:after="0" w:line="288" w:lineRule="auto"/>
        <w:rPr>
          <w:sz w:val="28"/>
          <w:szCs w:val="28"/>
        </w:rPr>
      </w:pPr>
    </w:p>
    <w:sectPr w:rsidR="00B00AF0" w:rsidRPr="00B00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F0"/>
    <w:rsid w:val="00673B49"/>
    <w:rsid w:val="00B00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1483"/>
  <w15:chartTrackingRefBased/>
  <w15:docId w15:val="{10C255DF-0F51-43E7-98D5-8818CB29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0A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B00AF0"/>
    <w:rPr>
      <w:b/>
      <w:bCs/>
    </w:rPr>
  </w:style>
  <w:style w:type="paragraph" w:styleId="BalloonText">
    <w:name w:val="Balloon Text"/>
    <w:basedOn w:val="Normal"/>
    <w:link w:val="BalloonTextChar"/>
    <w:uiPriority w:val="99"/>
    <w:semiHidden/>
    <w:unhideWhenUsed/>
    <w:rsid w:val="00B00A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93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cp:lastPrinted>2023-11-03T04:15:00Z</cp:lastPrinted>
  <dcterms:created xsi:type="dcterms:W3CDTF">2023-11-03T04:05:00Z</dcterms:created>
  <dcterms:modified xsi:type="dcterms:W3CDTF">2023-11-03T04:17:00Z</dcterms:modified>
</cp:coreProperties>
</file>